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FA7429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327AE1" w:rsidRDefault="00FA7429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982C46" w:rsidRPr="00982C46" w:rsidRDefault="00982C46" w:rsidP="00982C46">
      <w:pPr>
        <w:pStyle w:val="af9"/>
        <w:shd w:val="clear" w:color="auto" w:fill="FFFFFF"/>
        <w:jc w:val="center"/>
        <w:rPr>
          <w:b/>
          <w:bCs/>
          <w:color w:val="000000"/>
          <w:sz w:val="27"/>
          <w:szCs w:val="27"/>
          <w:lang w:eastAsia="ru-RU"/>
        </w:rPr>
      </w:pPr>
      <w:r w:rsidRPr="00982C46">
        <w:rPr>
          <w:b/>
          <w:bCs/>
          <w:color w:val="000000"/>
          <w:sz w:val="27"/>
          <w:szCs w:val="27"/>
          <w:lang w:eastAsia="ru-RU"/>
        </w:rPr>
        <w:t>О внесении изменений в Правила землепользования и застройки муниципального образования Камынинское Плавского района, утвержденные постановлением Администрации муниципального образования Камынинское Плавского района от 28.02.2022 №22  «Об утверждении Правил землепользования и застройки муниципального образования Камынинское Плавского район»</w:t>
      </w:r>
    </w:p>
    <w:p w:rsidR="00982C46" w:rsidRPr="00982C46" w:rsidRDefault="00982C46" w:rsidP="00982C46">
      <w:pPr>
        <w:pStyle w:val="af9"/>
        <w:shd w:val="clear" w:color="auto" w:fill="FFFFFF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982C46" w:rsidRPr="00982C46" w:rsidRDefault="00982C46" w:rsidP="00982C46">
      <w:pPr>
        <w:pStyle w:val="af9"/>
        <w:shd w:val="clear" w:color="auto" w:fill="FFFFFF"/>
        <w:ind w:left="0" w:firstLine="414"/>
        <w:jc w:val="both"/>
        <w:rPr>
          <w:bCs/>
          <w:color w:val="000000"/>
          <w:sz w:val="27"/>
          <w:szCs w:val="27"/>
          <w:lang w:eastAsia="ru-RU"/>
        </w:rPr>
      </w:pPr>
      <w:r w:rsidRPr="00982C46">
        <w:rPr>
          <w:bCs/>
          <w:color w:val="000000"/>
          <w:sz w:val="27"/>
          <w:szCs w:val="27"/>
          <w:lang w:eastAsia="ru-RU"/>
        </w:rPr>
        <w:t xml:space="preserve">Учитывая результаты публичных слушаний, </w:t>
      </w:r>
      <w:proofErr w:type="gramStart"/>
      <w:r w:rsidRPr="00982C46">
        <w:rPr>
          <w:bCs/>
          <w:color w:val="000000"/>
          <w:sz w:val="27"/>
          <w:szCs w:val="27"/>
          <w:lang w:eastAsia="ru-RU"/>
        </w:rPr>
        <w:t>соответствии</w:t>
      </w:r>
      <w:proofErr w:type="gramEnd"/>
      <w:r w:rsidRPr="00982C46">
        <w:rPr>
          <w:bCs/>
          <w:color w:val="000000"/>
          <w:sz w:val="27"/>
          <w:szCs w:val="27"/>
          <w:lang w:eastAsia="ru-RU"/>
        </w:rPr>
        <w:t xml:space="preserve">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Камынинское Плавского района Администрация муниципального образования Камынинское Плавского района  ПОСТАНОВИЛА: </w:t>
      </w:r>
    </w:p>
    <w:p w:rsidR="00982C46" w:rsidRPr="00982C46" w:rsidRDefault="00982C46" w:rsidP="00982C46">
      <w:pPr>
        <w:pStyle w:val="af9"/>
        <w:numPr>
          <w:ilvl w:val="0"/>
          <w:numId w:val="29"/>
        </w:numPr>
        <w:shd w:val="clear" w:color="auto" w:fill="FFFFFF"/>
        <w:ind w:left="567" w:hanging="141"/>
        <w:jc w:val="both"/>
        <w:rPr>
          <w:bCs/>
          <w:color w:val="000000"/>
          <w:sz w:val="27"/>
          <w:szCs w:val="27"/>
          <w:lang w:eastAsia="ru-RU"/>
        </w:rPr>
      </w:pPr>
      <w:r w:rsidRPr="00982C46">
        <w:rPr>
          <w:bCs/>
          <w:color w:val="000000"/>
          <w:sz w:val="27"/>
          <w:szCs w:val="27"/>
          <w:lang w:eastAsia="ru-RU"/>
        </w:rPr>
        <w:t>Внести изменения в Правила землепользования и застройки муниципального образования Камынинское Плавского района (картографическое приложение).</w:t>
      </w:r>
    </w:p>
    <w:p w:rsidR="00982C46" w:rsidRPr="00982C46" w:rsidRDefault="00982C46" w:rsidP="00982C46">
      <w:pPr>
        <w:pStyle w:val="af9"/>
        <w:numPr>
          <w:ilvl w:val="0"/>
          <w:numId w:val="29"/>
        </w:numPr>
        <w:shd w:val="clear" w:color="auto" w:fill="FFFFFF"/>
        <w:ind w:left="567" w:hanging="141"/>
        <w:jc w:val="both"/>
        <w:rPr>
          <w:bCs/>
          <w:color w:val="000000"/>
          <w:sz w:val="27"/>
          <w:szCs w:val="27"/>
          <w:lang w:eastAsia="ru-RU"/>
        </w:rPr>
      </w:pPr>
      <w:r w:rsidRPr="00982C46">
        <w:rPr>
          <w:bCs/>
          <w:color w:val="000000"/>
          <w:sz w:val="27"/>
          <w:szCs w:val="27"/>
          <w:lang w:eastAsia="ru-RU"/>
        </w:rPr>
        <w:t>Опубликовать настоящее постановление в официальном печатном средстве массовой информации муниципального образования Камынинское  Плавского района «Камынинский вестник» и разместить  на официальном сайте муниципального образования Плавский район.</w:t>
      </w:r>
    </w:p>
    <w:p w:rsidR="00982C46" w:rsidRPr="00982C46" w:rsidRDefault="00982C46" w:rsidP="00982C46">
      <w:pPr>
        <w:pStyle w:val="af9"/>
        <w:numPr>
          <w:ilvl w:val="0"/>
          <w:numId w:val="29"/>
        </w:numPr>
        <w:shd w:val="clear" w:color="auto" w:fill="FFFFFF"/>
        <w:ind w:left="709" w:hanging="283"/>
        <w:jc w:val="both"/>
        <w:rPr>
          <w:bCs/>
          <w:color w:val="000000"/>
          <w:sz w:val="27"/>
          <w:szCs w:val="27"/>
          <w:lang w:eastAsia="ru-RU"/>
        </w:rPr>
      </w:pPr>
      <w:r w:rsidRPr="00982C46">
        <w:rPr>
          <w:bCs/>
          <w:color w:val="000000"/>
          <w:sz w:val="27"/>
          <w:szCs w:val="27"/>
          <w:lang w:eastAsia="ru-RU"/>
        </w:rPr>
        <w:t>Постановление вступает в силу со дня официального опубликования.</w:t>
      </w:r>
    </w:p>
    <w:tbl>
      <w:tblPr>
        <w:tblStyle w:val="aff"/>
        <w:tblpPr w:leftFromText="180" w:rightFromText="180" w:vertAnchor="text" w:horzAnchor="margin" w:tblpY="14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195AE4" w:rsidRPr="00982C46" w:rsidTr="00195AE4">
        <w:trPr>
          <w:trHeight w:val="229"/>
        </w:trPr>
        <w:tc>
          <w:tcPr>
            <w:tcW w:w="2178" w:type="pct"/>
          </w:tcPr>
          <w:p w:rsidR="00C1289C" w:rsidRPr="00982C46" w:rsidRDefault="00C1289C" w:rsidP="00195AE4">
            <w:pPr>
              <w:pStyle w:val="afe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195AE4" w:rsidRPr="00982C46" w:rsidRDefault="00195AE4" w:rsidP="00195AE4">
            <w:pPr>
              <w:pStyle w:val="afe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982C46">
              <w:rPr>
                <w:rFonts w:ascii="PT Astra Serif" w:hAnsi="PT Astra Serif"/>
                <w:b/>
                <w:sz w:val="27"/>
                <w:szCs w:val="27"/>
              </w:rPr>
              <w:t xml:space="preserve">Глава администрации муниципального образования Камынинское </w:t>
            </w:r>
          </w:p>
          <w:p w:rsidR="00195AE4" w:rsidRPr="00982C46" w:rsidRDefault="00195AE4" w:rsidP="00195AE4">
            <w:pPr>
              <w:pStyle w:val="afe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982C46">
              <w:rPr>
                <w:rFonts w:ascii="PT Astra Serif" w:hAnsi="PT Astra Serif"/>
                <w:b/>
                <w:sz w:val="27"/>
                <w:szCs w:val="27"/>
              </w:rPr>
              <w:t>Плавского района</w:t>
            </w:r>
          </w:p>
        </w:tc>
        <w:tc>
          <w:tcPr>
            <w:tcW w:w="1278" w:type="pct"/>
            <w:vAlign w:val="center"/>
          </w:tcPr>
          <w:p w:rsidR="00195AE4" w:rsidRPr="00982C46" w:rsidRDefault="00195AE4" w:rsidP="00195AE4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195AE4" w:rsidRPr="00982C46" w:rsidRDefault="00195AE4" w:rsidP="00195AE4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982C46">
              <w:rPr>
                <w:rFonts w:ascii="PT Astra Serif" w:hAnsi="PT Astra Serif"/>
                <w:b/>
                <w:sz w:val="27"/>
                <w:szCs w:val="27"/>
              </w:rPr>
              <w:t>В.В. Кожурина</w:t>
            </w:r>
          </w:p>
        </w:tc>
      </w:tr>
    </w:tbl>
    <w:p w:rsidR="00C1289C" w:rsidRPr="00982C46" w:rsidRDefault="00C1289C" w:rsidP="00327AE1">
      <w:pPr>
        <w:rPr>
          <w:rFonts w:ascii="PT Astra Serif" w:hAnsi="PT Astra Serif"/>
          <w:sz w:val="27"/>
          <w:szCs w:val="27"/>
        </w:rPr>
      </w:pPr>
    </w:p>
    <w:p w:rsidR="00C1289C" w:rsidRDefault="00C1289C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Исп.: </w:t>
      </w:r>
      <w:r w:rsidR="002F6F6B">
        <w:rPr>
          <w:rFonts w:ascii="PT Astra Serif" w:hAnsi="PT Astra Serif"/>
        </w:rPr>
        <w:t>Бронникова И.А.</w:t>
      </w:r>
    </w:p>
    <w:p w:rsidR="00F7279D" w:rsidRPr="00327AE1" w:rsidRDefault="00327AE1" w:rsidP="00103C3E">
      <w:pPr>
        <w:rPr>
          <w:rFonts w:ascii="PT Astra Serif" w:hAnsi="PT Astra Serif"/>
          <w:highlight w:val="yellow"/>
          <w:lang w:eastAsia="ru-RU"/>
        </w:rPr>
      </w:pPr>
      <w:r w:rsidRPr="00327AE1">
        <w:rPr>
          <w:rFonts w:ascii="PT Astra Serif" w:hAnsi="PT Astra Serif"/>
        </w:rPr>
        <w:t xml:space="preserve">Тел.: </w:t>
      </w:r>
      <w:r w:rsidR="006648B5">
        <w:rPr>
          <w:rFonts w:ascii="PT Astra Serif" w:hAnsi="PT Astra Serif"/>
        </w:rPr>
        <w:t>8(48752) 3-23-39</w:t>
      </w:r>
    </w:p>
    <w:sectPr w:rsidR="00F7279D" w:rsidRPr="00327AE1" w:rsidSect="00103C3E">
      <w:headerReference w:type="default" r:id="rId10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2F" w:rsidRDefault="008A062F">
      <w:r>
        <w:separator/>
      </w:r>
    </w:p>
  </w:endnote>
  <w:endnote w:type="continuationSeparator" w:id="0">
    <w:p w:rsidR="008A062F" w:rsidRDefault="008A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2F" w:rsidRDefault="008A062F">
      <w:r>
        <w:separator/>
      </w:r>
    </w:p>
  </w:footnote>
  <w:footnote w:type="continuationSeparator" w:id="0">
    <w:p w:rsidR="008A062F" w:rsidRDefault="008A0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617624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2C46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F11F57"/>
    <w:multiLevelType w:val="hybridMultilevel"/>
    <w:tmpl w:val="8A3C8FBC"/>
    <w:lvl w:ilvl="0" w:tplc="520AAC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CAA1474"/>
    <w:multiLevelType w:val="hybridMultilevel"/>
    <w:tmpl w:val="2580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9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45B030FA"/>
    <w:multiLevelType w:val="hybridMultilevel"/>
    <w:tmpl w:val="CA7A3B24"/>
    <w:lvl w:ilvl="0" w:tplc="9BE8B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7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D7900AF"/>
    <w:multiLevelType w:val="hybridMultilevel"/>
    <w:tmpl w:val="AF864E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4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20"/>
  </w:num>
  <w:num w:numId="10">
    <w:abstractNumId w:val="17"/>
  </w:num>
  <w:num w:numId="11">
    <w:abstractNumId w:val="22"/>
  </w:num>
  <w:num w:numId="12">
    <w:abstractNumId w:val="6"/>
  </w:num>
  <w:num w:numId="13">
    <w:abstractNumId w:val="26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  <w:num w:numId="18">
    <w:abstractNumId w:val="14"/>
  </w:num>
  <w:num w:numId="19">
    <w:abstractNumId w:val="12"/>
  </w:num>
  <w:num w:numId="20">
    <w:abstractNumId w:val="4"/>
  </w:num>
  <w:num w:numId="21">
    <w:abstractNumId w:val="28"/>
  </w:num>
  <w:num w:numId="22">
    <w:abstractNumId w:val="21"/>
  </w:num>
  <w:num w:numId="23">
    <w:abstractNumId w:val="23"/>
  </w:num>
  <w:num w:numId="24">
    <w:abstractNumId w:val="18"/>
  </w:num>
  <w:num w:numId="25">
    <w:abstractNumId w:val="27"/>
  </w:num>
  <w:num w:numId="26">
    <w:abstractNumId w:val="5"/>
  </w:num>
  <w:num w:numId="27">
    <w:abstractNumId w:val="15"/>
  </w:num>
  <w:num w:numId="28">
    <w:abstractNumId w:val="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4386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95AE4"/>
    <w:rsid w:val="001A5FBD"/>
    <w:rsid w:val="001C32A8"/>
    <w:rsid w:val="001C7CE2"/>
    <w:rsid w:val="001E53E5"/>
    <w:rsid w:val="002013D6"/>
    <w:rsid w:val="0021412F"/>
    <w:rsid w:val="002147F8"/>
    <w:rsid w:val="002242AC"/>
    <w:rsid w:val="0023160A"/>
    <w:rsid w:val="00236560"/>
    <w:rsid w:val="00260B37"/>
    <w:rsid w:val="002633E1"/>
    <w:rsid w:val="002649DA"/>
    <w:rsid w:val="00270C3B"/>
    <w:rsid w:val="0029794D"/>
    <w:rsid w:val="002A16C1"/>
    <w:rsid w:val="002B057A"/>
    <w:rsid w:val="002B4FD2"/>
    <w:rsid w:val="002E54BE"/>
    <w:rsid w:val="002F6F6B"/>
    <w:rsid w:val="003211C2"/>
    <w:rsid w:val="00322635"/>
    <w:rsid w:val="00327AE1"/>
    <w:rsid w:val="00330C80"/>
    <w:rsid w:val="00383C4D"/>
    <w:rsid w:val="003A2384"/>
    <w:rsid w:val="003D216B"/>
    <w:rsid w:val="00402444"/>
    <w:rsid w:val="00463E57"/>
    <w:rsid w:val="0048387B"/>
    <w:rsid w:val="004964FF"/>
    <w:rsid w:val="004C74A2"/>
    <w:rsid w:val="005176A1"/>
    <w:rsid w:val="005B2800"/>
    <w:rsid w:val="005B3753"/>
    <w:rsid w:val="005C6B9A"/>
    <w:rsid w:val="005F6D36"/>
    <w:rsid w:val="005F7562"/>
    <w:rsid w:val="005F7DEF"/>
    <w:rsid w:val="00617624"/>
    <w:rsid w:val="00631C5C"/>
    <w:rsid w:val="006648B5"/>
    <w:rsid w:val="0067453E"/>
    <w:rsid w:val="00695CF3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5D4A"/>
    <w:rsid w:val="00826211"/>
    <w:rsid w:val="0083223B"/>
    <w:rsid w:val="00886A38"/>
    <w:rsid w:val="008A062F"/>
    <w:rsid w:val="008D1C9F"/>
    <w:rsid w:val="008E5918"/>
    <w:rsid w:val="008F2E0C"/>
    <w:rsid w:val="009110D2"/>
    <w:rsid w:val="00982C46"/>
    <w:rsid w:val="009A7968"/>
    <w:rsid w:val="009F2D50"/>
    <w:rsid w:val="00A23C74"/>
    <w:rsid w:val="00A24EB9"/>
    <w:rsid w:val="00A333F8"/>
    <w:rsid w:val="00A53FEC"/>
    <w:rsid w:val="00B0593F"/>
    <w:rsid w:val="00B33911"/>
    <w:rsid w:val="00B40989"/>
    <w:rsid w:val="00B562C1"/>
    <w:rsid w:val="00B63641"/>
    <w:rsid w:val="00BA4658"/>
    <w:rsid w:val="00BD2261"/>
    <w:rsid w:val="00C1289C"/>
    <w:rsid w:val="00CC4111"/>
    <w:rsid w:val="00CF25B5"/>
    <w:rsid w:val="00CF3559"/>
    <w:rsid w:val="00D373CD"/>
    <w:rsid w:val="00D55561"/>
    <w:rsid w:val="00E03E77"/>
    <w:rsid w:val="00E06FAE"/>
    <w:rsid w:val="00E11B07"/>
    <w:rsid w:val="00E41E47"/>
    <w:rsid w:val="00E64EDE"/>
    <w:rsid w:val="00E727C9"/>
    <w:rsid w:val="00E735F5"/>
    <w:rsid w:val="00E953D4"/>
    <w:rsid w:val="00E96CEA"/>
    <w:rsid w:val="00F415C4"/>
    <w:rsid w:val="00F63BDF"/>
    <w:rsid w:val="00F7279D"/>
    <w:rsid w:val="00F737E5"/>
    <w:rsid w:val="00F825D0"/>
    <w:rsid w:val="00F97027"/>
    <w:rsid w:val="00FA7429"/>
    <w:rsid w:val="00FD642B"/>
    <w:rsid w:val="00FE04D2"/>
    <w:rsid w:val="00FE125F"/>
    <w:rsid w:val="00FE79E6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C45A-3480-4C35-A99C-CE657A17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7</cp:lastModifiedBy>
  <cp:revision>12</cp:revision>
  <cp:lastPrinted>2024-04-03T12:31:00Z</cp:lastPrinted>
  <dcterms:created xsi:type="dcterms:W3CDTF">2023-03-28T12:31:00Z</dcterms:created>
  <dcterms:modified xsi:type="dcterms:W3CDTF">2024-04-03T12:32:00Z</dcterms:modified>
</cp:coreProperties>
</file>